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80C6" w14:textId="51D3F6BE" w:rsidR="47C04B22" w:rsidRDefault="47C04B22" w:rsidP="47C04B22">
      <w:pPr>
        <w:jc w:val="both"/>
        <w:rPr>
          <w:rFonts w:ascii="Times New Roman" w:eastAsia="Times New Roman" w:hAnsi="Times New Roman" w:cs="Times New Roman"/>
          <w:b/>
          <w:bCs/>
          <w:lang w:val="hu-HU"/>
        </w:rPr>
      </w:pPr>
      <w:r w:rsidRPr="47C04B22">
        <w:rPr>
          <w:rFonts w:ascii="Times New Roman" w:eastAsia="Times New Roman" w:hAnsi="Times New Roman" w:cs="Times New Roman"/>
          <w:b/>
          <w:bCs/>
          <w:lang w:val="hu-HU"/>
        </w:rPr>
        <w:t xml:space="preserve">Sajtóközlemény </w:t>
      </w:r>
      <w:r>
        <w:br/>
      </w:r>
      <w:r w:rsidRPr="47C04B22">
        <w:rPr>
          <w:rFonts w:ascii="Times New Roman" w:eastAsia="Times New Roman" w:hAnsi="Times New Roman" w:cs="Times New Roman"/>
          <w:b/>
          <w:bCs/>
          <w:lang w:val="hu-HU"/>
        </w:rPr>
        <w:t>AI és reklám - DIMSZ-ÖRT workshop</w:t>
      </w:r>
    </w:p>
    <w:p w14:paraId="351E354C" w14:textId="54C13727" w:rsidR="47C04B22" w:rsidRDefault="47C04B22" w:rsidP="47C04B22">
      <w:pPr>
        <w:jc w:val="both"/>
        <w:rPr>
          <w:rFonts w:ascii="Times New Roman" w:eastAsia="Times New Roman" w:hAnsi="Times New Roman" w:cs="Times New Roman"/>
          <w:b/>
          <w:bCs/>
          <w:lang w:val="hu-HU"/>
        </w:rPr>
      </w:pPr>
      <w:r w:rsidRPr="47C04B22">
        <w:rPr>
          <w:rFonts w:ascii="Times New Roman" w:eastAsia="Times New Roman" w:hAnsi="Times New Roman" w:cs="Times New Roman"/>
          <w:b/>
          <w:bCs/>
          <w:lang w:val="hu-HU"/>
        </w:rPr>
        <w:t>Azonnali közlésre!</w:t>
      </w:r>
    </w:p>
    <w:p w14:paraId="105AA649" w14:textId="5B0B1C93" w:rsidR="47C04B22" w:rsidRDefault="47C04B22" w:rsidP="47C04B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2C078E63" w14:textId="5A99AAD2" w:rsidR="00E14C17" w:rsidRDefault="4C7E97C1" w:rsidP="47C04B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  <w:r w:rsidRPr="4C7E97C1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Milyen hatása lesz a mesterséges intelligenciának a reklámozási gyakorlatra?</w:t>
      </w:r>
    </w:p>
    <w:p w14:paraId="19F43E6F" w14:textId="06EA151D" w:rsidR="47C04B22" w:rsidRDefault="47C04B22" w:rsidP="47C04B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72582A7E" w14:textId="2FA09DB7" w:rsidR="47C04B22" w:rsidRDefault="4C7E97C1" w:rsidP="47C04B22">
      <w:pPr>
        <w:jc w:val="both"/>
        <w:rPr>
          <w:rFonts w:ascii="Times New Roman" w:eastAsia="Times New Roman" w:hAnsi="Times New Roman" w:cs="Times New Roman"/>
          <w:b/>
          <w:bCs/>
          <w:lang w:val="hu-HU"/>
        </w:rPr>
      </w:pPr>
      <w:r w:rsidRPr="4C7E97C1">
        <w:rPr>
          <w:rFonts w:ascii="Times New Roman" w:eastAsia="Times New Roman" w:hAnsi="Times New Roman" w:cs="Times New Roman"/>
          <w:b/>
          <w:bCs/>
          <w:lang w:val="hu-HU"/>
        </w:rPr>
        <w:t xml:space="preserve">A mesterséges intelligencia és a reklámozás közös kapcsolódási pontjainak bemutatására szervezett workshopot a DIMSZ </w:t>
      </w:r>
      <w:proofErr w:type="spellStart"/>
      <w:r w:rsidRPr="4C7E97C1">
        <w:rPr>
          <w:rFonts w:ascii="Times New Roman" w:eastAsia="Times New Roman" w:hAnsi="Times New Roman" w:cs="Times New Roman"/>
          <w:b/>
          <w:bCs/>
          <w:lang w:val="hu-HU"/>
        </w:rPr>
        <w:t>Adatvezérelt</w:t>
      </w:r>
      <w:proofErr w:type="spellEnd"/>
      <w:r w:rsidRPr="4C7E97C1">
        <w:rPr>
          <w:rFonts w:ascii="Times New Roman" w:eastAsia="Times New Roman" w:hAnsi="Times New Roman" w:cs="Times New Roman"/>
          <w:b/>
          <w:bCs/>
          <w:lang w:val="hu-HU"/>
        </w:rPr>
        <w:t xml:space="preserve"> Marketing Szövetség, valamint az Önszabályozó Reklám Testület (ÖRT). Hogyan képzeljük el a jövő reklámozási gyakorlatát a közzétételi és az alkotási szakaszokban? Melyek azok a területek, ahol már megjelent vagy hamarosan megjelenik az AI? Lehet-e a mesterséges intelligencia etikus, lehet-e etikusságra tanítani? Milyen szerepe kell, hogy legyen a szabályozásnak és az önszabályozásnak ezen a területen?</w:t>
      </w:r>
    </w:p>
    <w:p w14:paraId="57239EA5" w14:textId="54B6BEC4" w:rsidR="47C04B22" w:rsidRDefault="4C7E97C1" w:rsidP="4C7E97C1">
      <w:pPr>
        <w:jc w:val="both"/>
        <w:rPr>
          <w:rFonts w:ascii="Times New Roman" w:eastAsia="Times New Roman" w:hAnsi="Times New Roman" w:cs="Times New Roman"/>
          <w:lang w:val="hu-HU"/>
        </w:rPr>
      </w:pPr>
      <w:r w:rsidRPr="4C7E97C1">
        <w:rPr>
          <w:rFonts w:ascii="Times New Roman" w:eastAsia="Times New Roman" w:hAnsi="Times New Roman" w:cs="Times New Roman"/>
          <w:lang w:val="hu-HU"/>
        </w:rPr>
        <w:t xml:space="preserve">Ezekre a kérdésekre adtak választ a meghívott szakemberek, akik komoly gyakorlati múlttal rendelkeznek akár az AI alkalmazási, de akár szabályozási területén is. Az esemény felvezetőjeként Soós Edina az NMHH kutatási munkatársa foglalta össze a közelmúltban a DIMSZ-szel közösen készített adatvédelemmel kapcsolatos fogyasztói kutatás legfontosabb tanulságait.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Szertics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Gergely a PHI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Institue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, valamint Szepes Zsolt a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Business.Crane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képviselője a marketing szakma kihívásait és az AI gyakorlati alkalmazási területeit mutatták be, a szabályozási háttérről és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compliance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szempontjairól pedig dr. Domonkos Márton a CMS Jogi Iroda képviselője és dr.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Firniksz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Judit a Pázmány Péter Katolikus Egyetem Kutató Központjának kutatója beszéltek előadásaikban. Az AI gyakorlati alkalmazásairól mutattak be esettanulmányt előadóink Vadász Illés (Google),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Brenkus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Krisztián (Szerencsejáték Zrt) és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Mondovics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Péter (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Mastercard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) részéről. </w:t>
      </w:r>
    </w:p>
    <w:p w14:paraId="5631BB74" w14:textId="788E448C" w:rsidR="47C04B22" w:rsidRDefault="34B51ABC" w:rsidP="4C7E97C1">
      <w:pPr>
        <w:jc w:val="both"/>
        <w:rPr>
          <w:rFonts w:ascii="Times New Roman" w:eastAsia="Times New Roman" w:hAnsi="Times New Roman" w:cs="Times New Roman"/>
          <w:lang w:val="hu-HU"/>
        </w:rPr>
      </w:pPr>
      <w:r w:rsidRPr="34B51ABC">
        <w:rPr>
          <w:rFonts w:ascii="Times New Roman" w:eastAsia="Times New Roman" w:hAnsi="Times New Roman" w:cs="Times New Roman"/>
          <w:lang w:val="hu-HU"/>
        </w:rPr>
        <w:t xml:space="preserve">Nem az a kérdés ma már, hogy a mesterséges intelligencia használata megjelenik-e a marketing kommunikáció területén, hanem az, hogy milyen gyorsan ahogy </w:t>
      </w:r>
      <w:proofErr w:type="spellStart"/>
      <w:r w:rsidRPr="34B51ABC">
        <w:rPr>
          <w:rFonts w:ascii="Times New Roman" w:eastAsia="Times New Roman" w:hAnsi="Times New Roman" w:cs="Times New Roman"/>
          <w:lang w:val="hu-HU"/>
        </w:rPr>
        <w:t>Szertics</w:t>
      </w:r>
      <w:proofErr w:type="spellEnd"/>
      <w:r w:rsidRPr="34B51ABC">
        <w:rPr>
          <w:rFonts w:ascii="Times New Roman" w:eastAsia="Times New Roman" w:hAnsi="Times New Roman" w:cs="Times New Roman"/>
          <w:lang w:val="hu-HU"/>
        </w:rPr>
        <w:t xml:space="preserve"> Gergely is rámutatott az előadásában, illetve az is, hogy annak etikus alkalmazására mennyire készült fel a szakma. A legfontosabb kérdés most a megfelelő szabályozás és önszabályozási keretrendszer megalkotása lesz, amely iránymutatást ad majd a reklámkészítésben részt vevő szakemberek számára - nyilatkozta dr. Fazekas Ildikó az ÖRT igazgatója</w:t>
      </w:r>
    </w:p>
    <w:p w14:paraId="48E9D0D4" w14:textId="2FDC7D8A" w:rsidR="47C04B22" w:rsidRDefault="4C7E97C1" w:rsidP="4C7E97C1">
      <w:pPr>
        <w:jc w:val="both"/>
        <w:rPr>
          <w:rFonts w:ascii="Times New Roman" w:eastAsia="Times New Roman" w:hAnsi="Times New Roman" w:cs="Times New Roman"/>
          <w:lang w:val="hu-HU"/>
        </w:rPr>
      </w:pPr>
      <w:r w:rsidRPr="4C7E97C1">
        <w:rPr>
          <w:rFonts w:ascii="Times New Roman" w:eastAsia="Times New Roman" w:hAnsi="Times New Roman" w:cs="Times New Roman"/>
          <w:lang w:val="hu-HU"/>
        </w:rPr>
        <w:t xml:space="preserve">Az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adatvezérelt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eszközparkban évek óta jelen vannak a mesterséges intelligencia alapú megoldások. A különböző elemzések,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predikciók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, szegmensképzések, ajánlómotorok,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automatizációs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megoldások már a kezdetek óta igyekeztek beépíteni az MI képességeit, ezek mára már szinte elképzelhetetlenek az AI nélkül. A kreatív szakterületekre való megérkezés pedig egy újabb fejezet ebben a történetben. Míg a korábbi szakaszban a képességek kiteljesedése jelent meg lehetőségként, most az emberi feladatok egy részének helyettesítése is feltűnik a horizonton. Lehetőségünk, de egyúttal felelősségünk is, hogy jó irányba tereljük ezt a folyamatot – fogalmazott Huszics György, a DIMSZ elnöke.</w:t>
      </w:r>
    </w:p>
    <w:p w14:paraId="602AE58C" w14:textId="70AEF8CB" w:rsidR="27D931F1" w:rsidRDefault="4C7E97C1" w:rsidP="27D931F1">
      <w:pPr>
        <w:jc w:val="both"/>
        <w:rPr>
          <w:rFonts w:ascii="Times New Roman" w:eastAsia="Times New Roman" w:hAnsi="Times New Roman" w:cs="Times New Roman"/>
          <w:lang w:val="hu-HU"/>
        </w:rPr>
      </w:pPr>
      <w:r w:rsidRPr="4C7E97C1">
        <w:rPr>
          <w:rFonts w:ascii="Times New Roman" w:eastAsia="Times New Roman" w:hAnsi="Times New Roman" w:cs="Times New Roman"/>
          <w:lang w:val="hu-HU"/>
        </w:rPr>
        <w:t xml:space="preserve">Az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adatvezérelt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területen dolgozó döntéshozóknak elengedhetetlen, hogy lássák és megismerjék a mesterséges intelligencia használatában rejlő lehetőségeket, ugyanakkor tisztában legyenek a vele járó kockázatokkal is. Hiszünk abban, hogy ez a tudáscsere hozzájárulhat a magyar reklám ökoszisztéma átláthatóbb, hatékonyabb és fenntarthatóbb működéséhez - fűzte hozzá Somogyi Endre, a DIMSZ főtitkára.</w:t>
      </w:r>
    </w:p>
    <w:p w14:paraId="240B4F49" w14:textId="7AD49912" w:rsidR="47C04B22" w:rsidRDefault="34B51ABC" w:rsidP="47C04B22">
      <w:pPr>
        <w:jc w:val="both"/>
        <w:rPr>
          <w:rFonts w:ascii="Times New Roman" w:eastAsia="Times New Roman" w:hAnsi="Times New Roman" w:cs="Times New Roman"/>
          <w:lang w:val="hu-HU"/>
        </w:rPr>
      </w:pPr>
      <w:r w:rsidRPr="34B51ABC">
        <w:rPr>
          <w:rFonts w:ascii="Times New Roman" w:eastAsia="Times New Roman" w:hAnsi="Times New Roman" w:cs="Times New Roman"/>
          <w:lang w:val="hu-HU"/>
        </w:rPr>
        <w:lastRenderedPageBreak/>
        <w:t>Az ÖRT számára az AI már most is kiváló eszközt jelent, hiszen ennek segítségével tudjuk a monitoring tevékenységünk során a digitális reklámokat összegyűjteni és elemezni függetlenül attól, hogy azok például időben csak korlátozottan jelennek meg. A hihetetlen mennyiségű reklám összegyűjtésére és előszűrésére az AI hatékony munkaeszköznek bizonyul, de a részletes vizsgálathoz továbbra is szükség van az emberi erőforrásra, a speciális szaktudásra. A marketingesek mesterséges intelligenciával kapcsolatos szaktudása a jövőben kiemelten fontos lesz, ezért is tartottuk fontosnak, hogy a DIMSZ-vel közösen szervezzünk e téma köré esemény. A sikert mi sem bizonyítja jobban, hogy a kiváló előadók azonnal elfogadták a felkérésünket és közel 60 fő elégedetten távozott az eseményről. - hangsúlyozta Gerendi Zsolt az ÖRT főtitkára.</w:t>
      </w:r>
    </w:p>
    <w:p w14:paraId="141D5B35" w14:textId="2EE1744A" w:rsidR="47C04B22" w:rsidRDefault="47C04B22" w:rsidP="47C04B22">
      <w:pPr>
        <w:jc w:val="both"/>
        <w:rPr>
          <w:rFonts w:ascii="Times New Roman" w:eastAsia="Times New Roman" w:hAnsi="Times New Roman" w:cs="Times New Roman"/>
          <w:lang w:val="hu-HU"/>
        </w:rPr>
      </w:pPr>
      <w:r w:rsidRPr="47C04B22">
        <w:rPr>
          <w:rFonts w:ascii="Times New Roman" w:eastAsia="Times New Roman" w:hAnsi="Times New Roman" w:cs="Times New Roman"/>
          <w:lang w:val="hu-HU"/>
        </w:rPr>
        <w:t>----</w:t>
      </w:r>
    </w:p>
    <w:p w14:paraId="1299BC7C" w14:textId="054BEA7A" w:rsidR="47C04B22" w:rsidRDefault="47C04B22" w:rsidP="47C04B22">
      <w:pPr>
        <w:jc w:val="both"/>
        <w:rPr>
          <w:rFonts w:ascii="Times New Roman" w:eastAsia="Times New Roman" w:hAnsi="Times New Roman" w:cs="Times New Roman"/>
          <w:lang w:val="hu-HU"/>
        </w:rPr>
      </w:pPr>
      <w:r w:rsidRPr="47C04B22">
        <w:rPr>
          <w:rFonts w:ascii="Times New Roman" w:eastAsia="Times New Roman" w:hAnsi="Times New Roman" w:cs="Times New Roman"/>
          <w:lang w:val="hu-HU"/>
        </w:rPr>
        <w:t>A 2 szakmai szervezetről röviden:</w:t>
      </w:r>
    </w:p>
    <w:p w14:paraId="15CA5E23" w14:textId="1B888A54" w:rsidR="47C04B22" w:rsidRDefault="47C04B22" w:rsidP="47C04B22">
      <w:pPr>
        <w:jc w:val="both"/>
      </w:pPr>
      <w:r w:rsidRPr="47C04B22">
        <w:rPr>
          <w:rFonts w:ascii="Times New Roman" w:eastAsia="Times New Roman" w:hAnsi="Times New Roman" w:cs="Times New Roman"/>
          <w:b/>
          <w:bCs/>
          <w:lang w:val="hu-HU"/>
        </w:rPr>
        <w:t>Önszabályozó Reklám Testület (ÖRT)</w:t>
      </w:r>
    </w:p>
    <w:p w14:paraId="7ACA69E8" w14:textId="4DFC7309" w:rsidR="47C04B22" w:rsidRDefault="4C7E97C1" w:rsidP="47C04B22">
      <w:pPr>
        <w:jc w:val="both"/>
      </w:pPr>
      <w:r w:rsidRPr="4C7E97C1">
        <w:rPr>
          <w:rFonts w:ascii="Times New Roman" w:eastAsia="Times New Roman" w:hAnsi="Times New Roman" w:cs="Times New Roman"/>
          <w:lang w:val="hu-HU"/>
        </w:rPr>
        <w:t>25 évvel ezelőtt, a reklámpiaci szereplők által alapított szervezet stratégiai feladata, hogy a reklámozás területén a reklámozásra vonatkozó szabályozásban az önszabályozás mint a jogi szabályozás kiegészítője, helyettesítője elfogadott legyen. (ld. „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Better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 xml:space="preserve"> </w:t>
      </w:r>
      <w:proofErr w:type="spellStart"/>
      <w:r w:rsidRPr="4C7E97C1">
        <w:rPr>
          <w:rFonts w:ascii="Times New Roman" w:eastAsia="Times New Roman" w:hAnsi="Times New Roman" w:cs="Times New Roman"/>
          <w:lang w:val="hu-HU"/>
        </w:rPr>
        <w:t>regulation</w:t>
      </w:r>
      <w:proofErr w:type="spellEnd"/>
      <w:r w:rsidRPr="4C7E97C1">
        <w:rPr>
          <w:rFonts w:ascii="Times New Roman" w:eastAsia="Times New Roman" w:hAnsi="Times New Roman" w:cs="Times New Roman"/>
          <w:lang w:val="hu-HU"/>
        </w:rPr>
        <w:t>”) Ennek érdekében a testület feladata a társadalmi érzékenység elemzése, annak figyelembevétele, a hatóságokkal és jogalkotókkal való kapcsolattartás. Az ÖRT konkrét tevékenységei – Magyar Reklámetikai Kódex gondozása a Magyar Reklámszövetséggel közösen, reklámok előzetes véleményezése, edukáció, útmutatók készítése és workshopok szervezése az etikus reklámozási gyakorlat érdekében, panaszkezelés, valamint monitoring vizsgálatok készítése - a szakma szereplőinek napi munkáját is segítik.</w:t>
      </w:r>
    </w:p>
    <w:p w14:paraId="498F7EB4" w14:textId="2014A166" w:rsidR="27D931F1" w:rsidRDefault="41CBE649" w:rsidP="27D931F1">
      <w:pPr>
        <w:jc w:val="both"/>
        <w:rPr>
          <w:rFonts w:ascii="Times New Roman" w:eastAsia="Times New Roman" w:hAnsi="Times New Roman" w:cs="Times New Roman"/>
          <w:b/>
          <w:bCs/>
          <w:lang w:val="hu-HU"/>
        </w:rPr>
      </w:pPr>
      <w:r w:rsidRPr="41CBE649">
        <w:rPr>
          <w:rFonts w:ascii="Times New Roman" w:eastAsia="Times New Roman" w:hAnsi="Times New Roman" w:cs="Times New Roman"/>
          <w:b/>
          <w:bCs/>
          <w:lang w:val="hu-HU"/>
        </w:rPr>
        <w:t xml:space="preserve">DIMSZ - </w:t>
      </w:r>
      <w:proofErr w:type="spellStart"/>
      <w:r w:rsidRPr="41CBE649">
        <w:rPr>
          <w:rFonts w:ascii="Times New Roman" w:eastAsia="Times New Roman" w:hAnsi="Times New Roman" w:cs="Times New Roman"/>
          <w:b/>
          <w:bCs/>
          <w:lang w:val="hu-HU"/>
        </w:rPr>
        <w:t>Adatvezérelt</w:t>
      </w:r>
      <w:proofErr w:type="spellEnd"/>
      <w:r w:rsidRPr="41CBE649">
        <w:rPr>
          <w:rFonts w:ascii="Times New Roman" w:eastAsia="Times New Roman" w:hAnsi="Times New Roman" w:cs="Times New Roman"/>
          <w:b/>
          <w:bCs/>
          <w:lang w:val="hu-HU"/>
        </w:rPr>
        <w:t xml:space="preserve"> Marketing Szövetség</w:t>
      </w:r>
    </w:p>
    <w:p w14:paraId="3C52F562" w14:textId="353A6806" w:rsidR="41CBE649" w:rsidRDefault="41CBE649" w:rsidP="41CBE649">
      <w:pPr>
        <w:jc w:val="both"/>
        <w:rPr>
          <w:rFonts w:ascii="Times New Roman" w:eastAsia="Times New Roman" w:hAnsi="Times New Roman" w:cs="Times New Roman"/>
          <w:lang w:val="hu-HU"/>
        </w:rPr>
      </w:pPr>
      <w:r w:rsidRPr="41CBE649">
        <w:rPr>
          <w:rFonts w:ascii="Times New Roman" w:eastAsia="Times New Roman" w:hAnsi="Times New Roman" w:cs="Times New Roman"/>
          <w:lang w:val="hu-HU"/>
        </w:rPr>
        <w:t xml:space="preserve">A DIMSZ a hazai </w:t>
      </w:r>
      <w:proofErr w:type="spellStart"/>
      <w:r w:rsidRPr="41CBE649">
        <w:rPr>
          <w:rFonts w:ascii="Times New Roman" w:eastAsia="Times New Roman" w:hAnsi="Times New Roman" w:cs="Times New Roman"/>
          <w:lang w:val="hu-HU"/>
        </w:rPr>
        <w:t>adatvezérelt</w:t>
      </w:r>
      <w:proofErr w:type="spellEnd"/>
      <w:r w:rsidRPr="41CBE649">
        <w:rPr>
          <w:rFonts w:ascii="Times New Roman" w:eastAsia="Times New Roman" w:hAnsi="Times New Roman" w:cs="Times New Roman"/>
          <w:lang w:val="hu-HU"/>
        </w:rPr>
        <w:t xml:space="preserve"> marketing piac szereplőinek érdekképviseletét látja el. Fő irányvonala a közös ágazati kommunikáció, valamint az </w:t>
      </w:r>
      <w:proofErr w:type="spellStart"/>
      <w:r w:rsidRPr="41CBE649">
        <w:rPr>
          <w:rFonts w:ascii="Times New Roman" w:eastAsia="Times New Roman" w:hAnsi="Times New Roman" w:cs="Times New Roman"/>
          <w:lang w:val="hu-HU"/>
        </w:rPr>
        <w:t>adatvezérelt</w:t>
      </w:r>
      <w:proofErr w:type="spellEnd"/>
      <w:r w:rsidRPr="41CBE649">
        <w:rPr>
          <w:rFonts w:ascii="Times New Roman" w:eastAsia="Times New Roman" w:hAnsi="Times New Roman" w:cs="Times New Roman"/>
          <w:lang w:val="hu-HU"/>
        </w:rPr>
        <w:t xml:space="preserve"> kommunikáció elismertségének erősítése mind a marketingkommunikációs szakma, mind a fogyasztók felé. Kiemelten foglalkozik az adatvédelmi és a területhez kapcsolódó fogyasztóvédelmi kérdésekkel, az </w:t>
      </w:r>
      <w:proofErr w:type="spellStart"/>
      <w:r w:rsidRPr="41CBE649">
        <w:rPr>
          <w:rFonts w:ascii="Times New Roman" w:eastAsia="Times New Roman" w:hAnsi="Times New Roman" w:cs="Times New Roman"/>
          <w:lang w:val="hu-HU"/>
        </w:rPr>
        <w:t>adatvezérelt</w:t>
      </w:r>
      <w:proofErr w:type="spellEnd"/>
      <w:r w:rsidRPr="41CBE649">
        <w:rPr>
          <w:rFonts w:ascii="Times New Roman" w:eastAsia="Times New Roman" w:hAnsi="Times New Roman" w:cs="Times New Roman"/>
          <w:lang w:val="hu-HU"/>
        </w:rPr>
        <w:t xml:space="preserve"> eszközparkot érintő innovációkkal, technológiai újdonságokkal, valamint szakmai események és workshopok megrendezésével. Közel 70 tagvállalata kilenc szakterületi tagozat munkájában vesz részt.</w:t>
      </w:r>
    </w:p>
    <w:p w14:paraId="170B7991" w14:textId="3C795F60" w:rsidR="27D931F1" w:rsidRDefault="27D931F1" w:rsidP="27D931F1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3307F2B2" w14:textId="18330149" w:rsidR="47C04B22" w:rsidRDefault="47C04B22" w:rsidP="47C04B22">
      <w:pPr>
        <w:jc w:val="both"/>
        <w:rPr>
          <w:rFonts w:ascii="Klavika Regular" w:eastAsia="Klavika Regular" w:hAnsi="Klavika Regular" w:cs="Klavika Regular"/>
          <w:sz w:val="24"/>
          <w:szCs w:val="24"/>
          <w:lang w:val="hu-HU"/>
        </w:rPr>
      </w:pPr>
    </w:p>
    <w:p w14:paraId="4A950079" w14:textId="30D91255" w:rsidR="47C04B22" w:rsidRDefault="47C04B22" w:rsidP="47C04B22">
      <w:pPr>
        <w:jc w:val="both"/>
        <w:rPr>
          <w:rFonts w:ascii="Klavika Regular" w:eastAsia="Klavika Regular" w:hAnsi="Klavika Regular" w:cs="Klavika Regular"/>
          <w:sz w:val="24"/>
          <w:szCs w:val="24"/>
          <w:lang w:val="hu-HU"/>
        </w:rPr>
      </w:pPr>
    </w:p>
    <w:p w14:paraId="051D1A3C" w14:textId="66AA6248" w:rsidR="47C04B22" w:rsidRDefault="47C04B22" w:rsidP="47C04B22">
      <w:pPr>
        <w:jc w:val="both"/>
        <w:rPr>
          <w:rFonts w:ascii="Klavika Regular" w:eastAsia="Klavika Regular" w:hAnsi="Klavika Regular" w:cs="Klavika Regular"/>
          <w:sz w:val="24"/>
          <w:szCs w:val="24"/>
          <w:lang w:val="hu-HU"/>
        </w:rPr>
      </w:pPr>
    </w:p>
    <w:p w14:paraId="1D3E96D0" w14:textId="3B385BF3" w:rsidR="47C04B22" w:rsidRDefault="47C04B22" w:rsidP="47C04B22"/>
    <w:p w14:paraId="198CDB03" w14:textId="53B99708" w:rsidR="47C04B22" w:rsidRDefault="47C04B22" w:rsidP="47C04B22"/>
    <w:sectPr w:rsidR="47C0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lavika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EC3C0"/>
    <w:rsid w:val="009D0901"/>
    <w:rsid w:val="00E14C17"/>
    <w:rsid w:val="0CEEC3C0"/>
    <w:rsid w:val="27D931F1"/>
    <w:rsid w:val="34B51ABC"/>
    <w:rsid w:val="41CBE649"/>
    <w:rsid w:val="47C04B22"/>
    <w:rsid w:val="4C46CD38"/>
    <w:rsid w:val="4C7E9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1678"/>
  <w15:chartTrackingRefBased/>
  <w15:docId w15:val="{8983FACE-FCC4-4BCA-916F-40A5597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4779</Characters>
  <Application>Microsoft Office Word</Application>
  <DocSecurity>4</DocSecurity>
  <Lines>39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Onszabalyozo Reklamtestulet</dc:creator>
  <cp:keywords/>
  <dc:description/>
  <cp:lastModifiedBy>Volstrommer Zita</cp:lastModifiedBy>
  <cp:revision>2</cp:revision>
  <dcterms:created xsi:type="dcterms:W3CDTF">2023-07-11T14:32:00Z</dcterms:created>
  <dcterms:modified xsi:type="dcterms:W3CDTF">2023-07-11T14:32:00Z</dcterms:modified>
</cp:coreProperties>
</file>